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75" w:rsidRPr="00F01A86" w:rsidRDefault="007F6875" w:rsidP="007F687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01A86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7F6875" w:rsidRPr="00F01A86" w:rsidRDefault="007F6875" w:rsidP="007F687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ДОЛГОВСКОГО </w:t>
      </w:r>
      <w:r w:rsidRPr="00F01A8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СЕЛЬСОВЕТА</w:t>
      </w:r>
    </w:p>
    <w:p w:rsidR="007F6875" w:rsidRPr="00F01A86" w:rsidRDefault="007F6875" w:rsidP="007F687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01A86"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НОВИЧИХИНСКОГО РАЙОНА АЛТАЙСКОГО КРАЯ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F6875" w:rsidRPr="00F01A86" w:rsidRDefault="007F6875" w:rsidP="007F687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01A86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>.04.2018 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0/1</w:t>
      </w: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Долгово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Об определении перечня должностей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службы Администрации 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в течение 2 лет после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увольнения</w:t>
      </w:r>
      <w:proofErr w:type="gramEnd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которых, необходимо соблюдать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ограничения, предусмотренные статьей 12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25.12.2008 № 273-ФЗ 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7F6875" w:rsidRPr="00F01A86" w:rsidRDefault="007F6875" w:rsidP="007F6875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статьей 12 Федерального закона от 25 декабря 2008 года № 273-ФЗ «О противодействии коррупции», указом Президента РФ от 21.07.2010 №925 «О мерах по реализации отдельных положений Федерального закона «О противодействии коррупции», ПОСТАНОВЛЯЮ: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Установить, что граждане, замещавшие должности муниципальной службы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Долговского 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края, перечень которых установлен Реестром должностей муниципальной службы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(приложение №1 к настоящему постановлению), в течение 2 лет после увольнения с муниципальной службы:</w:t>
      </w:r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а)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урегулированию конфликта интересов;</w:t>
      </w:r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б) обязаны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</w:t>
      </w:r>
      <w:proofErr w:type="gramStart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Работодатель, при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рублей, с гражданином, замещавшим должности муниципальной службы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края, перечень которых установлен 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Реестром должностей муниципальной службы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в течение 2 лет после увольнения с муниципальной службы, обязан сообщать</w:t>
      </w:r>
      <w:proofErr w:type="gramEnd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о заключении такого договора представителю нанимателя (работодателю) муниципального служащего по последнему месту его службы в порядке, предусмотренном постановлением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  <w:proofErr w:type="gramEnd"/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Секретарю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ознакомить с настоящим постановлением муниципальных служащих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под роспись.</w:t>
      </w:r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Считать утратившим силу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.2011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перечня должностей муниципальной службы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в течение 2 лет после увольнения, с которых необходимо соблюдать ограничения, предусмотренные статьей 12 Федерального закона от 25.12.2008 № 273-ФЗ «О противодействии коррупции».</w:t>
      </w:r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Настоящее постановление вступает в силу с момента его обнародования в установленном порядке.</w:t>
      </w:r>
    </w:p>
    <w:p w:rsidR="007F6875" w:rsidRPr="00F01A86" w:rsidRDefault="007F6875" w:rsidP="007F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 </w:t>
      </w:r>
      <w:proofErr w:type="gramStart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А.Д. Пеньков</w:t>
      </w: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 Администрации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01A86">
        <w:rPr>
          <w:rFonts w:ascii="Times New Roman" w:eastAsia="Times New Roman" w:hAnsi="Times New Roman"/>
          <w:sz w:val="28"/>
          <w:szCs w:val="28"/>
          <w:lang w:eastAsia="ru-RU"/>
        </w:rPr>
        <w:t>.04.2018 №1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0/1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должностей муниципальной службы 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Долговского</w:t>
      </w: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сельсовета,</w:t>
      </w:r>
      <w:r w:rsidRPr="00F01A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течение 2 лет после </w:t>
      </w:r>
      <w:proofErr w:type="gramStart"/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>увольнения</w:t>
      </w:r>
      <w:proofErr w:type="gramEnd"/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которых, необходимо соблюдать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>ограничения, предусмотренные статьей 12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Федерального закона от 25.12.2008 № 273-ФЗ 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1A86">
        <w:rPr>
          <w:rFonts w:ascii="Times New Roman" w:eastAsia="Times New Roman" w:hAnsi="Times New Roman"/>
          <w:b/>
          <w:sz w:val="28"/>
          <w:szCs w:val="28"/>
          <w:lang w:eastAsia="ru-RU"/>
        </w:rPr>
        <w:t>«О противодействии коррупции»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/>
          <w:b/>
          <w:bCs/>
          <w:color w:val="000080"/>
          <w:sz w:val="20"/>
          <w:szCs w:val="20"/>
          <w:lang w:eastAsia="ru-RU"/>
        </w:rPr>
      </w:pP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:rsidR="007F6875" w:rsidRPr="00F01A86" w:rsidRDefault="007F6875" w:rsidP="007F68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sz w:val="28"/>
          <w:szCs w:val="20"/>
          <w:lang w:eastAsia="ru-RU"/>
        </w:rPr>
      </w:pPr>
      <w:r w:rsidRPr="00F01A86">
        <w:rPr>
          <w:rFonts w:ascii="Times New Roman" w:hAnsi="Times New Roman" w:cs="Arial"/>
          <w:b/>
          <w:sz w:val="28"/>
          <w:szCs w:val="20"/>
          <w:lang w:eastAsia="ru-RU"/>
        </w:rPr>
        <w:t>Высшие должности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Arial"/>
          <w:b/>
          <w:sz w:val="28"/>
          <w:szCs w:val="20"/>
          <w:lang w:eastAsia="ru-RU"/>
        </w:rPr>
      </w:pP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sz w:val="28"/>
          <w:szCs w:val="20"/>
          <w:lang w:eastAsia="ru-RU"/>
        </w:rPr>
      </w:pPr>
      <w:r w:rsidRPr="00F01A86">
        <w:rPr>
          <w:rFonts w:ascii="Times New Roman" w:hAnsi="Times New Roman" w:cs="Arial"/>
          <w:sz w:val="28"/>
          <w:szCs w:val="20"/>
          <w:lang w:eastAsia="ru-RU"/>
        </w:rPr>
        <w:t xml:space="preserve">1. глава </w:t>
      </w:r>
      <w:r>
        <w:rPr>
          <w:rFonts w:ascii="Times New Roman" w:hAnsi="Times New Roman" w:cs="Arial"/>
          <w:sz w:val="28"/>
          <w:szCs w:val="20"/>
          <w:lang w:eastAsia="ru-RU"/>
        </w:rPr>
        <w:t>Долговского</w:t>
      </w:r>
      <w:r w:rsidRPr="00F01A86">
        <w:rPr>
          <w:rFonts w:ascii="Times New Roman" w:hAnsi="Times New Roman" w:cs="Arial"/>
          <w:sz w:val="28"/>
          <w:szCs w:val="20"/>
          <w:lang w:eastAsia="ru-RU"/>
        </w:rPr>
        <w:t xml:space="preserve"> сельсовета;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Arial"/>
          <w:sz w:val="28"/>
          <w:szCs w:val="20"/>
          <w:lang w:eastAsia="ru-RU"/>
        </w:rPr>
      </w:pPr>
      <w:r w:rsidRPr="00F01A86">
        <w:rPr>
          <w:rFonts w:ascii="Times New Roman" w:hAnsi="Times New Roman" w:cs="Arial"/>
          <w:sz w:val="28"/>
          <w:szCs w:val="20"/>
          <w:lang w:eastAsia="ru-RU"/>
        </w:rPr>
        <w:t xml:space="preserve">2. секретарь Администрации </w:t>
      </w:r>
      <w:r>
        <w:rPr>
          <w:rFonts w:ascii="Times New Roman" w:hAnsi="Times New Roman" w:cs="Arial"/>
          <w:sz w:val="28"/>
          <w:szCs w:val="20"/>
          <w:lang w:eastAsia="ru-RU"/>
        </w:rPr>
        <w:t>Долговского</w:t>
      </w:r>
      <w:r w:rsidRPr="00F01A86">
        <w:rPr>
          <w:rFonts w:ascii="Times New Roman" w:hAnsi="Times New Roman" w:cs="Arial"/>
          <w:sz w:val="28"/>
          <w:szCs w:val="20"/>
          <w:lang w:eastAsia="ru-RU"/>
        </w:rPr>
        <w:t xml:space="preserve"> сельсовета.</w:t>
      </w:r>
    </w:p>
    <w:p w:rsidR="007F6875" w:rsidRPr="00F01A86" w:rsidRDefault="007F6875" w:rsidP="007F6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0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Pr="00F01A86" w:rsidRDefault="007F6875" w:rsidP="007F6875">
      <w:pPr>
        <w:spacing w:after="0" w:line="240" w:lineRule="auto"/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7F6875" w:rsidRPr="00F01A86" w:rsidRDefault="007F6875" w:rsidP="007F68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75" w:rsidRDefault="007F6875" w:rsidP="007F6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7F687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B7"/>
    <w:rsid w:val="00002FEE"/>
    <w:rsid w:val="00010DB0"/>
    <w:rsid w:val="000125A3"/>
    <w:rsid w:val="00017503"/>
    <w:rsid w:val="0002259E"/>
    <w:rsid w:val="00022D8A"/>
    <w:rsid w:val="00022E2A"/>
    <w:rsid w:val="00026E4D"/>
    <w:rsid w:val="00031439"/>
    <w:rsid w:val="00031A56"/>
    <w:rsid w:val="00032E5B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40379"/>
    <w:rsid w:val="001423DE"/>
    <w:rsid w:val="00143594"/>
    <w:rsid w:val="00144BE0"/>
    <w:rsid w:val="0015037F"/>
    <w:rsid w:val="00152248"/>
    <w:rsid w:val="001528B7"/>
    <w:rsid w:val="00152AD5"/>
    <w:rsid w:val="00154EC7"/>
    <w:rsid w:val="00155409"/>
    <w:rsid w:val="00160367"/>
    <w:rsid w:val="00162C7D"/>
    <w:rsid w:val="001671B9"/>
    <w:rsid w:val="001679C7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7EA6"/>
    <w:rsid w:val="001D170D"/>
    <w:rsid w:val="001D72CB"/>
    <w:rsid w:val="001D7512"/>
    <w:rsid w:val="001E3781"/>
    <w:rsid w:val="001E6086"/>
    <w:rsid w:val="001F22B3"/>
    <w:rsid w:val="001F69F5"/>
    <w:rsid w:val="0020297A"/>
    <w:rsid w:val="00203594"/>
    <w:rsid w:val="002050BC"/>
    <w:rsid w:val="002060A9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9247F"/>
    <w:rsid w:val="00294857"/>
    <w:rsid w:val="002952B7"/>
    <w:rsid w:val="002A134D"/>
    <w:rsid w:val="002A3B7A"/>
    <w:rsid w:val="002A7AC2"/>
    <w:rsid w:val="002B3A76"/>
    <w:rsid w:val="002B3BF5"/>
    <w:rsid w:val="002B4059"/>
    <w:rsid w:val="002B7D5F"/>
    <w:rsid w:val="002C1642"/>
    <w:rsid w:val="002C51B9"/>
    <w:rsid w:val="002D443C"/>
    <w:rsid w:val="002D6D51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49AF"/>
    <w:rsid w:val="003C691B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4385"/>
    <w:rsid w:val="004C543E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102BD"/>
    <w:rsid w:val="00510EF0"/>
    <w:rsid w:val="00512895"/>
    <w:rsid w:val="0051466D"/>
    <w:rsid w:val="00516DF4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796E"/>
    <w:rsid w:val="005E067E"/>
    <w:rsid w:val="005F1C66"/>
    <w:rsid w:val="005F4870"/>
    <w:rsid w:val="005F6A08"/>
    <w:rsid w:val="00604438"/>
    <w:rsid w:val="006072F8"/>
    <w:rsid w:val="0060755E"/>
    <w:rsid w:val="006105E2"/>
    <w:rsid w:val="006137CA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51B40"/>
    <w:rsid w:val="00654973"/>
    <w:rsid w:val="00655C6F"/>
    <w:rsid w:val="00655FF8"/>
    <w:rsid w:val="00660B25"/>
    <w:rsid w:val="00661C48"/>
    <w:rsid w:val="00664237"/>
    <w:rsid w:val="0067188E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D0E86"/>
    <w:rsid w:val="006D492C"/>
    <w:rsid w:val="006D6BDE"/>
    <w:rsid w:val="006E102B"/>
    <w:rsid w:val="006E1A85"/>
    <w:rsid w:val="006E1BA4"/>
    <w:rsid w:val="006E1C0F"/>
    <w:rsid w:val="006E427D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79EA"/>
    <w:rsid w:val="00761283"/>
    <w:rsid w:val="00761F66"/>
    <w:rsid w:val="00763FF9"/>
    <w:rsid w:val="00766E8D"/>
    <w:rsid w:val="0077068A"/>
    <w:rsid w:val="00770E0F"/>
    <w:rsid w:val="00771E3A"/>
    <w:rsid w:val="0077310E"/>
    <w:rsid w:val="00777E2F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7F6875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60493"/>
    <w:rsid w:val="00860849"/>
    <w:rsid w:val="00860B83"/>
    <w:rsid w:val="00861930"/>
    <w:rsid w:val="008667E0"/>
    <w:rsid w:val="00870DA2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7C6"/>
    <w:rsid w:val="00922637"/>
    <w:rsid w:val="00923E48"/>
    <w:rsid w:val="00925438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74E4"/>
    <w:rsid w:val="00967B24"/>
    <w:rsid w:val="00973523"/>
    <w:rsid w:val="00975AE6"/>
    <w:rsid w:val="009760DE"/>
    <w:rsid w:val="0097638D"/>
    <w:rsid w:val="009870EB"/>
    <w:rsid w:val="00994404"/>
    <w:rsid w:val="009954CC"/>
    <w:rsid w:val="009A0B7D"/>
    <w:rsid w:val="009A1307"/>
    <w:rsid w:val="009A1819"/>
    <w:rsid w:val="009A2513"/>
    <w:rsid w:val="009B6BEE"/>
    <w:rsid w:val="009B6F48"/>
    <w:rsid w:val="009B728F"/>
    <w:rsid w:val="009C0C4D"/>
    <w:rsid w:val="009C128F"/>
    <w:rsid w:val="009C12F0"/>
    <w:rsid w:val="009C2A0B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96"/>
    <w:rsid w:val="009F11D7"/>
    <w:rsid w:val="009F4DA5"/>
    <w:rsid w:val="009F57D3"/>
    <w:rsid w:val="009F7FA9"/>
    <w:rsid w:val="00A00370"/>
    <w:rsid w:val="00A02176"/>
    <w:rsid w:val="00A02B42"/>
    <w:rsid w:val="00A043E9"/>
    <w:rsid w:val="00A050A2"/>
    <w:rsid w:val="00A05DE7"/>
    <w:rsid w:val="00A06BD0"/>
    <w:rsid w:val="00A074D3"/>
    <w:rsid w:val="00A14D64"/>
    <w:rsid w:val="00A2085C"/>
    <w:rsid w:val="00A2450D"/>
    <w:rsid w:val="00A27B4C"/>
    <w:rsid w:val="00A30ECF"/>
    <w:rsid w:val="00A325B7"/>
    <w:rsid w:val="00A32629"/>
    <w:rsid w:val="00A35071"/>
    <w:rsid w:val="00A35D5A"/>
    <w:rsid w:val="00A406A5"/>
    <w:rsid w:val="00A4657C"/>
    <w:rsid w:val="00A4732C"/>
    <w:rsid w:val="00A522FC"/>
    <w:rsid w:val="00A53D81"/>
    <w:rsid w:val="00A55742"/>
    <w:rsid w:val="00A643C7"/>
    <w:rsid w:val="00A64A8F"/>
    <w:rsid w:val="00A64E8D"/>
    <w:rsid w:val="00A6594F"/>
    <w:rsid w:val="00A76E11"/>
    <w:rsid w:val="00A77D7C"/>
    <w:rsid w:val="00A8042C"/>
    <w:rsid w:val="00A8566B"/>
    <w:rsid w:val="00A90CD0"/>
    <w:rsid w:val="00A929C3"/>
    <w:rsid w:val="00A9304C"/>
    <w:rsid w:val="00A96851"/>
    <w:rsid w:val="00AA11A8"/>
    <w:rsid w:val="00AA14B8"/>
    <w:rsid w:val="00AA359F"/>
    <w:rsid w:val="00AA7BD7"/>
    <w:rsid w:val="00AB29BA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CF"/>
    <w:rsid w:val="00B32744"/>
    <w:rsid w:val="00B32EAC"/>
    <w:rsid w:val="00B37DC9"/>
    <w:rsid w:val="00B41737"/>
    <w:rsid w:val="00B5008E"/>
    <w:rsid w:val="00B60030"/>
    <w:rsid w:val="00B60663"/>
    <w:rsid w:val="00B6285F"/>
    <w:rsid w:val="00B64173"/>
    <w:rsid w:val="00B641F0"/>
    <w:rsid w:val="00B64A9E"/>
    <w:rsid w:val="00B76BCB"/>
    <w:rsid w:val="00B80373"/>
    <w:rsid w:val="00B8402E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36DB"/>
    <w:rsid w:val="00BA426A"/>
    <w:rsid w:val="00BA4CBA"/>
    <w:rsid w:val="00BA6DFC"/>
    <w:rsid w:val="00BA7A00"/>
    <w:rsid w:val="00BB0223"/>
    <w:rsid w:val="00BB1923"/>
    <w:rsid w:val="00BB2955"/>
    <w:rsid w:val="00BB2D77"/>
    <w:rsid w:val="00BB7BB9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6360"/>
    <w:rsid w:val="00BE74AD"/>
    <w:rsid w:val="00BF05C0"/>
    <w:rsid w:val="00BF1B49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146A1"/>
    <w:rsid w:val="00C20325"/>
    <w:rsid w:val="00C214DA"/>
    <w:rsid w:val="00C26A26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87D25"/>
    <w:rsid w:val="00C91279"/>
    <w:rsid w:val="00C9239B"/>
    <w:rsid w:val="00C92B05"/>
    <w:rsid w:val="00C940B9"/>
    <w:rsid w:val="00C94150"/>
    <w:rsid w:val="00C95881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CE"/>
    <w:rsid w:val="00D30B3A"/>
    <w:rsid w:val="00D330AC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D23D0"/>
    <w:rsid w:val="00DD2A32"/>
    <w:rsid w:val="00DD4B97"/>
    <w:rsid w:val="00DD70DE"/>
    <w:rsid w:val="00DD73EA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108D"/>
    <w:rsid w:val="00E51CE2"/>
    <w:rsid w:val="00E5222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121A"/>
    <w:rsid w:val="00E91817"/>
    <w:rsid w:val="00E9182F"/>
    <w:rsid w:val="00E91869"/>
    <w:rsid w:val="00E9244E"/>
    <w:rsid w:val="00E9772B"/>
    <w:rsid w:val="00EA0DC3"/>
    <w:rsid w:val="00EA21C2"/>
    <w:rsid w:val="00EA3204"/>
    <w:rsid w:val="00EA4DB7"/>
    <w:rsid w:val="00EB165E"/>
    <w:rsid w:val="00EB2072"/>
    <w:rsid w:val="00EB407B"/>
    <w:rsid w:val="00EB477A"/>
    <w:rsid w:val="00EC4747"/>
    <w:rsid w:val="00EC6742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738D"/>
    <w:rsid w:val="00F23118"/>
    <w:rsid w:val="00F25154"/>
    <w:rsid w:val="00F25C10"/>
    <w:rsid w:val="00F27070"/>
    <w:rsid w:val="00F276DE"/>
    <w:rsid w:val="00F3083C"/>
    <w:rsid w:val="00F326AB"/>
    <w:rsid w:val="00F33D1C"/>
    <w:rsid w:val="00F35F5A"/>
    <w:rsid w:val="00F40815"/>
    <w:rsid w:val="00F40B6C"/>
    <w:rsid w:val="00F45214"/>
    <w:rsid w:val="00F514B0"/>
    <w:rsid w:val="00F517E4"/>
    <w:rsid w:val="00F56990"/>
    <w:rsid w:val="00F57518"/>
    <w:rsid w:val="00F5782C"/>
    <w:rsid w:val="00F578C8"/>
    <w:rsid w:val="00F616D4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F68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F68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2018-07-27T04:56:00Z</dcterms:created>
  <dcterms:modified xsi:type="dcterms:W3CDTF">2018-07-27T04:57:00Z</dcterms:modified>
</cp:coreProperties>
</file>